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6B63" w14:textId="77777777" w:rsidR="00B14269" w:rsidRPr="00B14269" w:rsidRDefault="00B14269" w:rsidP="00B14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4269">
        <w:rPr>
          <w:rFonts w:ascii="Courier New" w:eastAsia="Times New Roman" w:hAnsi="Courier New" w:cs="Courier New"/>
          <w:color w:val="000000"/>
          <w:sz w:val="20"/>
          <w:szCs w:val="20"/>
        </w:rPr>
        <w:t>Prometheus instrumentation library for Python applications</w:t>
      </w:r>
    </w:p>
    <w:p w14:paraId="33746778" w14:textId="77777777" w:rsidR="00B14269" w:rsidRPr="00B14269" w:rsidRDefault="00B14269" w:rsidP="00B14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4269">
        <w:rPr>
          <w:rFonts w:ascii="Courier New" w:eastAsia="Times New Roman" w:hAnsi="Courier New" w:cs="Courier New"/>
          <w:color w:val="000000"/>
          <w:sz w:val="20"/>
          <w:szCs w:val="20"/>
        </w:rPr>
        <w:t>Copyright 2015 The Prometheus Authors</w:t>
      </w:r>
    </w:p>
    <w:p w14:paraId="13B22A68" w14:textId="77777777" w:rsidR="00B14269" w:rsidRPr="00B14269" w:rsidRDefault="00B14269" w:rsidP="00B14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19A05" w14:textId="77777777" w:rsidR="00B14269" w:rsidRPr="00B14269" w:rsidRDefault="00B14269" w:rsidP="00B14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4269">
        <w:rPr>
          <w:rFonts w:ascii="Courier New" w:eastAsia="Times New Roman" w:hAnsi="Courier New" w:cs="Courier New"/>
          <w:color w:val="000000"/>
          <w:sz w:val="20"/>
          <w:szCs w:val="20"/>
        </w:rPr>
        <w:t>This product bundles decorator 4.0.10 which is available under a "2-clause BSD"</w:t>
      </w:r>
    </w:p>
    <w:p w14:paraId="7F4E7B2B" w14:textId="77777777" w:rsidR="00B14269" w:rsidRPr="00B14269" w:rsidRDefault="00B14269" w:rsidP="00B14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42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license. For details, see </w:t>
      </w:r>
      <w:proofErr w:type="spellStart"/>
      <w:r w:rsidRPr="00B14269">
        <w:rPr>
          <w:rFonts w:ascii="Courier New" w:eastAsia="Times New Roman" w:hAnsi="Courier New" w:cs="Courier New"/>
          <w:color w:val="000000"/>
          <w:sz w:val="20"/>
          <w:szCs w:val="20"/>
        </w:rPr>
        <w:t>prometheus_client</w:t>
      </w:r>
      <w:proofErr w:type="spellEnd"/>
      <w:r w:rsidRPr="00B14269">
        <w:rPr>
          <w:rFonts w:ascii="Courier New" w:eastAsia="Times New Roman" w:hAnsi="Courier New" w:cs="Courier New"/>
          <w:color w:val="000000"/>
          <w:sz w:val="20"/>
          <w:szCs w:val="20"/>
        </w:rPr>
        <w:t>/decorator.py.</w:t>
      </w:r>
    </w:p>
    <w:p w14:paraId="6B9611D3" w14:textId="77777777" w:rsidR="00873EF3" w:rsidRDefault="00873EF3"/>
    <w:sectPr w:rsidR="00873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69"/>
    <w:rsid w:val="00873EF3"/>
    <w:rsid w:val="00B1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EF449"/>
  <w15:chartTrackingRefBased/>
  <w15:docId w15:val="{8D99B4A9-A080-4154-B25D-38C2F0C2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4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42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2022-10-29T19:06:00Z</dcterms:created>
  <dcterms:modified xsi:type="dcterms:W3CDTF">2022-10-29T19:06:00Z</dcterms:modified>
</cp:coreProperties>
</file>